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bookmarkStart w:id="0" w:name="_GoBack"/>
      <w:bookmarkEnd w:id="0"/>
      <w:r>
        <w:rPr>
          <w:rFonts w:eastAsia="Times New Roman" w:cs="Arial"/>
          <w:sz w:val="20"/>
          <w:szCs w:val="20"/>
          <w:lang w:eastAsia="sl-SI"/>
        </w:rPr>
        <w:t>Priloga 1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 / zakoniti zastopnik: 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AD0160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478-0</w:t>
      </w:r>
      <w:r>
        <w:rPr>
          <w:rFonts w:cs="Arial"/>
          <w:sz w:val="20"/>
          <w:szCs w:val="20"/>
        </w:rPr>
        <w:t>0034</w:t>
      </w:r>
      <w:r w:rsidRPr="00AD0160">
        <w:rPr>
          <w:rFonts w:cs="Arial"/>
          <w:sz w:val="20"/>
          <w:szCs w:val="20"/>
        </w:rPr>
        <w:t>/2019.</w:t>
      </w:r>
    </w:p>
    <w:p w:rsidR="00B91BAD" w:rsidRPr="00AD0160" w:rsidRDefault="00B91BAD" w:rsidP="00B91BAD">
      <w:pPr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>
        <w:rPr>
          <w:rFonts w:cs="Arial"/>
          <w:szCs w:val="21"/>
        </w:rPr>
        <w:t xml:space="preserve">478-0034/2019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parc.št</w:t>
      </w:r>
      <w:proofErr w:type="spellEnd"/>
      <w:r>
        <w:rPr>
          <w:rFonts w:eastAsia="Times New Roman" w:cs="Arial"/>
          <w:sz w:val="20"/>
          <w:szCs w:val="20"/>
          <w:lang w:eastAsia="sl-SI"/>
        </w:rPr>
        <w:t xml:space="preserve">. 667/7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 ___________________ EUR</w:t>
      </w:r>
      <w:r>
        <w:rPr>
          <w:rFonts w:cs="Arial"/>
          <w:sz w:val="20"/>
          <w:szCs w:val="20"/>
        </w:rPr>
        <w:t xml:space="preserve"> (brez DDV)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z besedo ___________________________________________________ EUR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Sprejemam pogoj</w:t>
      </w:r>
      <w:r>
        <w:rPr>
          <w:rFonts w:cs="Arial"/>
          <w:sz w:val="20"/>
          <w:szCs w:val="20"/>
        </w:rPr>
        <w:t>, da je rok za plačilo kupnine 1</w:t>
      </w:r>
      <w:r w:rsidRPr="00757D92">
        <w:rPr>
          <w:rFonts w:cs="Arial"/>
          <w:sz w:val="20"/>
          <w:szCs w:val="20"/>
        </w:rPr>
        <w:t>0 dni od sklenitve pogodbe in da je to bistvena sestavina pogodbe.</w:t>
      </w:r>
    </w:p>
    <w:p w:rsidR="00B91BAD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24353B"/>
    <w:rsid w:val="00B23B5B"/>
    <w:rsid w:val="00B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1BAD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4AFAE-18B8-4E8C-A64C-575CC1DB345F}"/>
</file>

<file path=customXml/itemProps2.xml><?xml version="1.0" encoding="utf-8"?>
<ds:datastoreItem xmlns:ds="http://schemas.openxmlformats.org/officeDocument/2006/customXml" ds:itemID="{F6F31296-9C61-41F1-B833-F255230F2995}"/>
</file>

<file path=customXml/itemProps3.xml><?xml version="1.0" encoding="utf-8"?>
<ds:datastoreItem xmlns:ds="http://schemas.openxmlformats.org/officeDocument/2006/customXml" ds:itemID="{1BE89541-B751-4480-86F7-32B3BD488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Darja Štukelj</cp:lastModifiedBy>
  <cp:revision>2</cp:revision>
  <dcterms:created xsi:type="dcterms:W3CDTF">2019-12-20T09:09:00Z</dcterms:created>
  <dcterms:modified xsi:type="dcterms:W3CDTF">2019-12-20T09:09:00Z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